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699AC" w14:textId="77777777" w:rsidR="00016C7C" w:rsidRPr="000C1604" w:rsidRDefault="00016C7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0C1604"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78023E89" w14:textId="6F6F4215" w:rsidR="00016C7C" w:rsidRPr="000C1604" w:rsidRDefault="00016C7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0C1604">
        <w:rPr>
          <w:rFonts w:ascii="Times Ext Roman" w:hAnsi="Times Ext Roman" w:cs="Naskh MT for Bosch School"/>
          <w:sz w:val="23"/>
          <w:szCs w:val="23"/>
          <w:rtl/>
        </w:rPr>
        <w:t>جناب شکراللّه خان نجل محترم جناب حسن آقای تفریشی</w:t>
      </w:r>
    </w:p>
    <w:p w14:paraId="092612EC" w14:textId="77777777" w:rsidR="00016C7C" w:rsidRPr="000C1604" w:rsidRDefault="00016C7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14B092AC" w14:textId="776B2EBC" w:rsidR="00016C7C" w:rsidRDefault="00016C7C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26591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12659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26591">
        <w:rPr>
          <w:rFonts w:ascii="Times Ext Roman" w:hAnsi="Times Ext Roman" w:cs="Naskh MT for Bosch School"/>
          <w:sz w:val="23"/>
          <w:szCs w:val="23"/>
          <w:rtl/>
        </w:rPr>
        <w:t xml:space="preserve"> مربّ</w:t>
      </w:r>
      <w:r w:rsidRPr="0012659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26591">
        <w:rPr>
          <w:rFonts w:ascii="Times Ext Roman" w:hAnsi="Times Ext Roman" w:cs="Naskh MT for Bosch School"/>
          <w:sz w:val="23"/>
          <w:szCs w:val="23"/>
          <w:rtl/>
        </w:rPr>
        <w:t xml:space="preserve"> نورس</w:t>
      </w:r>
      <w:r w:rsidRPr="0012659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26591">
        <w:rPr>
          <w:rFonts w:ascii="Times Ext Roman" w:hAnsi="Times Ext Roman" w:cs="Naskh MT for Bosch School" w:hint="eastAsia"/>
          <w:sz w:val="23"/>
          <w:szCs w:val="23"/>
          <w:rtl/>
        </w:rPr>
        <w:t>دگان</w:t>
      </w:r>
      <w:r w:rsidRPr="00126591">
        <w:rPr>
          <w:rFonts w:ascii="Times Ext Roman" w:hAnsi="Times Ext Roman" w:cs="Naskh MT for Bosch School"/>
          <w:sz w:val="23"/>
          <w:szCs w:val="23"/>
          <w:rtl/>
          <w:lang w:bidi="ar-JO"/>
        </w:rPr>
        <w:t xml:space="preserve"> </w:t>
      </w:r>
      <w:r w:rsidRPr="00126591">
        <w:rPr>
          <w:rFonts w:ascii="Times Ext Roman" w:hAnsi="Times Ext Roman" w:cs="Naskh MT for Bosch School"/>
          <w:sz w:val="23"/>
          <w:szCs w:val="23"/>
          <w:rtl/>
        </w:rPr>
        <w:t>از برا</w:t>
      </w:r>
      <w:r w:rsidRPr="0012659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26591">
        <w:rPr>
          <w:rFonts w:ascii="Times Ext Roman" w:hAnsi="Times Ext Roman" w:cs="Naskh MT for Bosch School"/>
          <w:sz w:val="23"/>
          <w:szCs w:val="23"/>
          <w:rtl/>
        </w:rPr>
        <w:t xml:space="preserve"> انسان صنعت و پ</w:t>
      </w:r>
      <w:r w:rsidRPr="0012659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26591">
        <w:rPr>
          <w:rFonts w:ascii="Times Ext Roman" w:hAnsi="Times Ext Roman" w:cs="Naskh MT for Bosch School" w:hint="eastAsia"/>
          <w:sz w:val="23"/>
          <w:szCs w:val="23"/>
          <w:rtl/>
        </w:rPr>
        <w:t>شه‌ئ</w:t>
      </w:r>
      <w:r w:rsidRPr="0012659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26591">
        <w:rPr>
          <w:rFonts w:ascii="Times Ext Roman" w:hAnsi="Times Ext Roman" w:cs="Naskh MT for Bosch School"/>
          <w:sz w:val="23"/>
          <w:szCs w:val="23"/>
          <w:rtl/>
        </w:rPr>
        <w:t xml:space="preserve"> اشرف از ترب</w:t>
      </w:r>
      <w:r w:rsidRPr="00126591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26591">
        <w:rPr>
          <w:rFonts w:ascii="Times Ext Roman" w:hAnsi="Times Ext Roman" w:cs="Naskh MT for Bosch School" w:hint="eastAsia"/>
          <w:sz w:val="23"/>
          <w:szCs w:val="23"/>
          <w:rtl/>
        </w:rPr>
        <w:t>ت</w:t>
      </w:r>
      <w:r w:rsidRPr="00126591">
        <w:rPr>
          <w:rFonts w:ascii="Times Ext Roman" w:hAnsi="Times Ext Roman" w:cs="Naskh MT for Bosch School"/>
          <w:sz w:val="23"/>
          <w:szCs w:val="23"/>
          <w:rtl/>
        </w:rPr>
        <w:t xml:space="preserve"> اطفال نه</w:t>
      </w:r>
      <w:r w:rsidRPr="000C160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Pr="000C1604">
        <w:rPr>
          <w:rFonts w:ascii="Times Ext Roman" w:hAnsi="Times Ext Roman" w:cs="Naskh MT for Bosch School"/>
          <w:sz w:val="23"/>
          <w:szCs w:val="23"/>
          <w:rtl/>
        </w:rPr>
        <w:t>زیرا این نونهالانرا تواند که بتربیت الهیّه تربیت نماید نهال را میتوان بیهمال نمود</w:t>
      </w:r>
      <w:r w:rsidRPr="000C160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Pr="000C1604">
        <w:rPr>
          <w:rFonts w:ascii="Times Ext Roman" w:hAnsi="Times Ext Roman" w:cs="Naskh MT for Bosch School"/>
          <w:sz w:val="23"/>
          <w:szCs w:val="23"/>
          <w:rtl/>
        </w:rPr>
        <w:t>ولی چون درخت تنومند گردد تعدیل و استقامتش بسیار مشکل است</w:t>
      </w:r>
      <w:r w:rsidRPr="000C160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Pr="000C1604">
        <w:rPr>
          <w:rFonts w:ascii="Times Ext Roman" w:hAnsi="Times Ext Roman" w:cs="Naskh MT for Bosch School"/>
          <w:sz w:val="23"/>
          <w:szCs w:val="23"/>
          <w:rtl/>
        </w:rPr>
        <w:t>ولی این کار زحمت بیشمار دارد و مشقّت بسیار</w:t>
      </w:r>
      <w:r w:rsidRPr="000C160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Pr="000C1604">
        <w:rPr>
          <w:rFonts w:ascii="Times Ext Roman" w:hAnsi="Times Ext Roman" w:cs="Naskh MT for Bosch School"/>
          <w:sz w:val="23"/>
          <w:szCs w:val="23"/>
          <w:rtl/>
        </w:rPr>
        <w:t>باید تحمّل نمائی</w:t>
      </w:r>
      <w:r w:rsidRPr="000C160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Pr="000C1604">
        <w:rPr>
          <w:rFonts w:ascii="Times Ext Roman" w:hAnsi="Times Ext Roman" w:cs="Naskh MT for Bosch School"/>
          <w:sz w:val="23"/>
          <w:szCs w:val="23"/>
          <w:rtl/>
        </w:rPr>
        <w:t>و چنان همّتی بنمائی که آن مدرسه دبستان کمالات انسانی گردد و اطفال صغیر را نحاریر آفاق کند</w:t>
      </w:r>
      <w:r w:rsidRPr="000C1604"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 w:rsidRPr="000C1604">
        <w:rPr>
          <w:rFonts w:ascii="Times Ext Roman" w:hAnsi="Times Ext Roman" w:cs="Naskh MT for Bosch School"/>
          <w:sz w:val="23"/>
          <w:szCs w:val="23"/>
          <w:rtl/>
        </w:rPr>
        <w:t>نفوسی که مربّی کامل هستند در درگاه احدیّت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بسیار مقبول</w:t>
      </w:r>
      <w:r>
        <w:rPr>
          <w:rFonts w:ascii="Times Ext Roman" w:hAnsi="Times Ext Roman" w:cs="Naskh MT for Bosch School" w:hint="cs"/>
          <w:sz w:val="23"/>
          <w:szCs w:val="23"/>
          <w:rtl/>
        </w:rPr>
        <w:t xml:space="preserve"> </w:t>
      </w:r>
      <w:r>
        <w:rPr>
          <w:rFonts w:ascii="Times Ext Roman" w:hAnsi="Times Ext Roman" w:cs="Naskh MT for Bosch School"/>
          <w:sz w:val="23"/>
          <w:szCs w:val="23"/>
          <w:rtl/>
        </w:rPr>
        <w:t>زیرا سبب علوّیّت عالم انسانی گردند و علیک التّحیّة و الثّنآء</w:t>
      </w:r>
    </w:p>
    <w:p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</w:p>
    <w:p>
      <w:pPr>
        <w:bidi/>
        <w:spacing w:line="360" w:lineRule="auto"/>
      </w:pPr>
      <w:r>
        <w:rPr>
          <w:sz w:val="16"/>
          <w:szCs w:val="16"/>
          <w:rtl/>
        </w:rPr>
        <w:t xml:space="preserve">این سند از </w:t>
      </w:r>
      <w:hyperlink r:id="rId11" w:history="1">
        <w:r>
          <w:rPr>
            <w:rStyle w:val="Hyperlink"/>
            <w:sz w:val="16"/>
            <w:szCs w:val="16"/>
            <w:rtl/>
          </w:rPr>
          <w:t xml:space="preserve">کتابخانهٔ مراجع بهائی</w:t>
        </w:r>
      </w:hyperlink>
      <w:r>
        <w:rPr>
          <w:sz w:val="16"/>
          <w:szCs w:val="16"/>
          <w:rtl/>
        </w:rPr>
        <w:t xml:space="preserve"> دانلود شده است. شما مجاز هستید از متن آن با توجّه به مقرّرات مندرج در سایت </w:t>
      </w:r>
      <w:hyperlink r:id="rId12" w:history="1">
        <w:r>
          <w:rPr>
            <w:rStyle w:val="Hyperlink"/>
            <w:sz w:val="16"/>
            <w:szCs w:val="16"/>
          </w:rPr>
          <w:t xml:space="preserve">www.bahai.org/fa/legal</w:t>
        </w:r>
      </w:hyperlink>
      <w:r>
        <w:rPr>
          <w:sz w:val="16"/>
          <w:szCs w:val="16"/>
          <w:rtl/>
        </w:rPr>
        <w:t xml:space="preserve"> استفاده نمائید.</w:t>
      </w:r>
    </w:p>
    <w:p>
      <w:pPr>
        <w:bidi/>
        <w:spacing w:line="360" w:lineRule="auto"/>
      </w:pPr>
      <w:r>
        <w:rPr>
          <w:sz w:val="16"/>
          <w:szCs w:val="16"/>
          <w:rtl/>
        </w:rPr>
        <w:br/>
      </w:r>
      <w:r>
        <w:rPr>
          <w:sz w:val="16"/>
          <w:szCs w:val="16"/>
          <w:rtl/>
        </w:rPr>
        <w:t xml:space="preserve">آخرین ویراستاری: ۲ اوت ۲۰۲۶، ساعت ۰۰:۱۱ قبل از ظهر</w:t>
      </w:r>
    </w:p>
    <w:sectPr w:rsidR="00016C7C">
      <w:footerReference w:type="even" r:id="rId6"/>
      <w:footerReference w:type="default" r:id="rId7"/>
      <w:footerReference w:type="first" r:id="rId8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03FE3" w14:textId="77777777" w:rsidR="00FF6D1F" w:rsidRDefault="00FF6D1F" w:rsidP="000C660D">
      <w:r>
        <w:separator/>
      </w:r>
    </w:p>
  </w:endnote>
  <w:endnote w:type="continuationSeparator" w:id="0">
    <w:p w14:paraId="68C15EA2" w14:textId="77777777" w:rsidR="00FF6D1F" w:rsidRDefault="00FF6D1F" w:rsidP="000C6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5783C" w14:textId="3688CAE6" w:rsidR="000C660D" w:rsidRDefault="000C66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5A695" w14:textId="07E6A65C" w:rsidR="000C660D" w:rsidRDefault="000C660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ABDB6" w14:textId="708A6236" w:rsidR="000C660D" w:rsidRDefault="000C66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AB68F" w14:textId="77777777" w:rsidR="00FF6D1F" w:rsidRDefault="00FF6D1F" w:rsidP="000C660D">
      <w:r>
        <w:separator/>
      </w:r>
    </w:p>
  </w:footnote>
  <w:footnote w:type="continuationSeparator" w:id="0">
    <w:p w14:paraId="0E0B9A50" w14:textId="77777777" w:rsidR="00FF6D1F" w:rsidRDefault="00FF6D1F" w:rsidP="000C66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C8A"/>
    <w:rsid w:val="00016C7C"/>
    <w:rsid w:val="000C660D"/>
    <w:rsid w:val="00126591"/>
    <w:rsid w:val="003914E2"/>
    <w:rsid w:val="004C7FCD"/>
    <w:rsid w:val="005674B3"/>
    <w:rsid w:val="005D7060"/>
    <w:rsid w:val="006B2947"/>
    <w:rsid w:val="006E48A9"/>
    <w:rsid w:val="00742268"/>
    <w:rsid w:val="007F2C8A"/>
    <w:rsid w:val="00867D14"/>
    <w:rsid w:val="009A44F5"/>
    <w:rsid w:val="00A326EB"/>
    <w:rsid w:val="00E71485"/>
    <w:rsid w:val="00EE2B94"/>
    <w:rsid w:val="00FB1081"/>
    <w:rsid w:val="00FF6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0182A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F2C8A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D70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706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70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70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706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0C66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66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Relationship Id="rId11" Type="http://schemas.openxmlformats.org/officeDocument/2006/relationships/hyperlink" Target="http://www.bahai.org/fa/library" TargetMode="External"/><Relationship Id="rId12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Times New Roman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Naskh MT for Bosch Schoo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  <a:font script="Fa" typeface="Naskh MT for Bosch School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Naskh MT for Bosch Schoo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2026-07-26T10:21:00Z</dcterms:created>
  <dcterms:modified xsi:type="dcterms:W3CDTF">2026-07-29T18:16:00Z</dcterms:modified>
</cp:coreProperties>
</file>