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4404" w14:textId="4EDFBC15" w:rsidR="006019DE" w:rsidRDefault="006019DE" w:rsidP="006019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ایضاً از برای یکی از ملأ کلیم</w:t>
      </w:r>
    </w:p>
    <w:p w14:paraId="4C192844" w14:textId="77777777" w:rsidR="006019DE" w:rsidRDefault="006019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2A983C" w14:textId="77777777" w:rsidR="006019DE" w:rsidRDefault="006019D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بنام خداوند یگانه</w:t>
      </w:r>
    </w:p>
    <w:p w14:paraId="091F2658" w14:textId="77777777" w:rsidR="006019DE" w:rsidRDefault="006019D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38A302" w14:textId="19C40A3E" w:rsidR="006019DE" w:rsidRDefault="006019DE" w:rsidP="00BC733C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 w:rsidRPr="00BC733C">
        <w:rPr>
          <w:rFonts w:ascii="Times Ext Roman" w:hAnsi="Times Ext Roman" w:cs="Naskh MT for Bosch School"/>
          <w:sz w:val="23"/>
          <w:szCs w:val="23"/>
          <w:rtl/>
        </w:rPr>
        <w:t>ظهور الهی واضح و مبرهن است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بقسمیکه اگر جمیع من علی الأرض من دون غرض در آثار و اطوار و شئونات او تفکّر نمایند و یا مشاهده کنند یقین مینمایند که او است سلطان وجود در ممالک غیب و شهود آنچه در کتب عدیده مذکور و مسطور امروز در انجمن عالم ظاهر و هویدا است و چون شمس سماء مشرق و بدر تمام از افق اراده طالع طوبی از برای نفوسی که بنفحات ایّام فائز شدند و از غیر دوست آزاد گشتند بپر معنوی در این هوای قدس روحانی پرواز کن او است معین حقیقی و مؤیّد حقیقی و سلطان حقیقی جمیع کتب مبشّر است باین ظهور اعظم و ناطق است بثنای مالک قدم بعضی چون چشمشان از رمد هوی علیل است لذا نشناختند و باین دنیای فانیه قانع شده و از ملکوت باقی گذشتند انشآءاللّه بر صراط مستقیم باشی و بذکر دوست یکتا ناطق البهآء علی اهله</w:t>
      </w:r>
    </w:p>
    <w:p w14:paraId="76A384E7" w14:textId="77777777" w:rsidR="00BC733C" w:rsidRPr="006F5ACA" w:rsidRDefault="00BC733C" w:rsidP="00BC733C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7A2E8887" w14:textId="77777777" w:rsidR="00BC733C" w:rsidRPr="006F5ACA" w:rsidRDefault="00BC733C" w:rsidP="00BC733C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6A35B176" w14:textId="06A65C33" w:rsidR="00BC733C" w:rsidRPr="00BC733C" w:rsidRDefault="00BC733C" w:rsidP="00BC733C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 w:bidi="fa-IR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: </w:t>
      </w:r>
      <w:r w:rsidR="00B74467">
        <w:rPr>
          <w:rFonts w:ascii="Times Ext Roman" w:hAnsi="Times Ext Roman" w:cs="Arial" w:hint="cs"/>
          <w:sz w:val="16"/>
          <w:szCs w:val="16"/>
          <w:rtl/>
          <w:lang w:val="en-CA" w:bidi="fa-IR"/>
        </w:rPr>
        <w:t>۱</w:t>
      </w:r>
      <w:r w:rsidR="00331E91">
        <w:rPr>
          <w:rFonts w:ascii="Times Ext Roman" w:hAnsi="Times Ext Roman" w:cs="Arial" w:hint="cs"/>
          <w:sz w:val="16"/>
          <w:szCs w:val="16"/>
          <w:rtl/>
          <w:lang w:val="en-CA" w:bidi="fa-IR"/>
        </w:rPr>
        <w:t>۷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مه ۲۰۲٣، ساعت ۰۰:۵ بعد از ظهر</w:t>
      </w:r>
    </w:p>
    <w:sectPr w:rsidR="00BC733C" w:rsidRPr="00BC733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1F8BA" w14:textId="77777777" w:rsidR="006A6688" w:rsidRDefault="006A6688" w:rsidP="00C549F6">
      <w:r>
        <w:separator/>
      </w:r>
    </w:p>
  </w:endnote>
  <w:endnote w:type="continuationSeparator" w:id="0">
    <w:p w14:paraId="5C35C9AC" w14:textId="77777777" w:rsidR="006A6688" w:rsidRDefault="006A6688" w:rsidP="00C54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4CD32" w14:textId="77777777" w:rsidR="006A6688" w:rsidRDefault="006A6688" w:rsidP="00C549F6">
      <w:r>
        <w:separator/>
      </w:r>
    </w:p>
  </w:footnote>
  <w:footnote w:type="continuationSeparator" w:id="0">
    <w:p w14:paraId="633E7935" w14:textId="77777777" w:rsidR="006A6688" w:rsidRDefault="006A6688" w:rsidP="00C54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6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DE"/>
    <w:rsid w:val="00234954"/>
    <w:rsid w:val="00331E91"/>
    <w:rsid w:val="006019DE"/>
    <w:rsid w:val="006A6688"/>
    <w:rsid w:val="007C3212"/>
    <w:rsid w:val="00AA5B60"/>
    <w:rsid w:val="00B06E68"/>
    <w:rsid w:val="00B74467"/>
    <w:rsid w:val="00BC733C"/>
    <w:rsid w:val="00C32670"/>
    <w:rsid w:val="00C549F6"/>
    <w:rsid w:val="00E10BAD"/>
    <w:rsid w:val="00EC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BFA4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32670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C549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549F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549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549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2023-04-26T17:15:00Z</dcterms:created>
  <dcterms:modified xsi:type="dcterms:W3CDTF">2023-05-17T11:07:00Z</dcterms:modified>
</cp:coreProperties>
</file>